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7E5A6BED" w:rsidR="007E49FD" w:rsidRDefault="00293186" w:rsidP="0003497D">
      <w:pPr>
        <w:pStyle w:val="Heading1"/>
      </w:pPr>
      <w:r>
        <w:t>hEAT sTRESS eXPOSURE</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71F1E32D" w14:textId="12C9CFC3" w:rsidR="00293186" w:rsidRDefault="00293186" w:rsidP="00293186">
      <w:pPr>
        <w:framePr w:w="10681" w:h="5161" w:hSpace="180" w:wrap="around" w:vAnchor="text" w:hAnchor="page" w:x="781" w:y="483"/>
        <w:pBdr>
          <w:top w:val="single" w:sz="6" w:space="1" w:color="auto"/>
          <w:left w:val="single" w:sz="6" w:space="1" w:color="auto"/>
          <w:bottom w:val="single" w:sz="6" w:space="1" w:color="auto"/>
          <w:right w:val="single" w:sz="6" w:space="1" w:color="auto"/>
        </w:pBdr>
        <w:rPr>
          <w:lang w:val="en-US"/>
        </w:rPr>
      </w:pPr>
      <w:r w:rsidRPr="0021226E">
        <w:rPr>
          <w:b/>
          <w:bCs/>
          <w:color w:val="17365D" w:themeColor="text2" w:themeShade="BF"/>
          <w:lang w:val="en-US"/>
        </w:rPr>
        <w:t>WHAT IS HEAT STRESS:</w:t>
      </w:r>
      <w:r w:rsidR="00DB2879" w:rsidRPr="0021226E">
        <w:rPr>
          <w:b/>
          <w:bCs/>
          <w:color w:val="17365D" w:themeColor="text2" w:themeShade="BF"/>
          <w:lang w:val="en-US"/>
        </w:rPr>
        <w:t xml:space="preserve"> </w:t>
      </w:r>
      <w:r>
        <w:rPr>
          <w:lang w:val="en-US"/>
        </w:rPr>
        <w:t xml:space="preserve">Heat Stress happens when your body can’t cool itself fast enough. It can lead to heat exhaustion or even heat stroke, which is a medical emergency. You don’t have to be outside in direct sun to be at risk, indoor areas like kitchens, laundry, or rooms without good airflow can be just as dangerous. </w:t>
      </w:r>
    </w:p>
    <w:p w14:paraId="73223BB4" w14:textId="63342F0C" w:rsidR="00293186" w:rsidRDefault="00293186"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lang w:val="en-US"/>
        </w:rPr>
      </w:pPr>
      <w:r w:rsidRPr="0021226E">
        <w:rPr>
          <w:b/>
          <w:bCs/>
          <w:color w:val="17365D" w:themeColor="text2" w:themeShade="BF"/>
          <w:lang w:val="en-US"/>
        </w:rPr>
        <w:t xml:space="preserve">WHO’S MOST AT RISK: </w:t>
      </w:r>
      <w:r>
        <w:rPr>
          <w:lang w:val="en-US"/>
        </w:rPr>
        <w:t xml:space="preserve">Outdoor workers like guides, groundskeepers, and events staff as well as kitchen or laundry staff near heat sources, housekeepers or servers in hot, stuffy rooms or on patios, anyone wearing heavy uniforms or PPE, and new or returning workers who aren’t used to the heat yet. </w:t>
      </w:r>
    </w:p>
    <w:p w14:paraId="5C8FC217" w14:textId="1D11CD83" w:rsidR="00F27CE5" w:rsidRDefault="00293186"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lang w:val="en-US"/>
        </w:rPr>
      </w:pPr>
      <w:r w:rsidRPr="0021226E">
        <w:rPr>
          <w:b/>
          <w:bCs/>
          <w:color w:val="17365D" w:themeColor="text2" w:themeShade="BF"/>
          <w:lang w:val="en-US"/>
        </w:rPr>
        <w:t>SIGNS AND SYMPTOMS:</w:t>
      </w:r>
      <w:r w:rsidR="00DB2879" w:rsidRPr="0021226E">
        <w:rPr>
          <w:b/>
          <w:bCs/>
          <w:color w:val="17365D" w:themeColor="text2" w:themeShade="BF"/>
          <w:lang w:val="en-US"/>
        </w:rPr>
        <w:t xml:space="preserve"> </w:t>
      </w:r>
      <w:r w:rsidR="00F27CE5">
        <w:rPr>
          <w:lang w:val="en-US"/>
        </w:rPr>
        <w:t xml:space="preserve">Watch for these signs and symptoms in yourselves and others: dizziness, confusion or irritability, headache or nausea, heavy sweating or no sweating, muscle cramps, pale, red or hot skin, feeling faint or passing out. If you notice these signs in yourself or someone else, speak up right away. Get to a cool place, drink water, and get help if needed. </w:t>
      </w:r>
    </w:p>
    <w:p w14:paraId="3142DC88" w14:textId="310C2251" w:rsidR="00F27CE5" w:rsidRDefault="00F27CE5"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lang w:val="en-US"/>
        </w:rPr>
      </w:pPr>
      <w:r w:rsidRPr="0021226E">
        <w:rPr>
          <w:b/>
          <w:bCs/>
          <w:color w:val="17365D" w:themeColor="text2" w:themeShade="BF"/>
          <w:lang w:val="en-US"/>
        </w:rPr>
        <w:t>HOW TO STAY SAFE:</w:t>
      </w:r>
      <w:r w:rsidR="00DB2879" w:rsidRPr="0021226E">
        <w:rPr>
          <w:b/>
          <w:bCs/>
          <w:color w:val="17365D" w:themeColor="text2" w:themeShade="BF"/>
          <w:lang w:val="en-US"/>
        </w:rPr>
        <w:t xml:space="preserve"> </w:t>
      </w:r>
      <w:r>
        <w:rPr>
          <w:lang w:val="en-US"/>
        </w:rPr>
        <w:t xml:space="preserve">These tips are simple but powerful: Drink water often, even if you’re not thirsty, </w:t>
      </w:r>
      <w:proofErr w:type="gramStart"/>
      <w:r>
        <w:rPr>
          <w:lang w:val="en-US"/>
        </w:rPr>
        <w:t>Take</w:t>
      </w:r>
      <w:proofErr w:type="gramEnd"/>
      <w:r>
        <w:rPr>
          <w:lang w:val="en-US"/>
        </w:rPr>
        <w:t xml:space="preserve"> breaks in cool or shaded areas, wear light, breathable clothing if allowed, check in with each other and watch for signs of heat stress, and let your supervisor know if something doesn’t feel right. </w:t>
      </w:r>
    </w:p>
    <w:p w14:paraId="40A42375" w14:textId="473C97E7" w:rsidR="00F27CE5" w:rsidRDefault="00F27CE5"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lang w:val="en-US"/>
        </w:rPr>
      </w:pPr>
      <w:r w:rsidRPr="0021226E">
        <w:rPr>
          <w:b/>
          <w:bCs/>
          <w:color w:val="17365D" w:themeColor="text2" w:themeShade="BF"/>
          <w:lang w:val="en-US"/>
        </w:rPr>
        <w:t>WHAT TO DO IN AN E</w:t>
      </w:r>
      <w:r w:rsidR="00DB2879" w:rsidRPr="0021226E">
        <w:rPr>
          <w:b/>
          <w:bCs/>
          <w:color w:val="17365D" w:themeColor="text2" w:themeShade="BF"/>
          <w:lang w:val="en-US"/>
        </w:rPr>
        <w:t>M</w:t>
      </w:r>
      <w:r w:rsidRPr="0021226E">
        <w:rPr>
          <w:b/>
          <w:bCs/>
          <w:color w:val="17365D" w:themeColor="text2" w:themeShade="BF"/>
          <w:lang w:val="en-US"/>
        </w:rPr>
        <w:t xml:space="preserve">ERGENCY: </w:t>
      </w:r>
      <w:r>
        <w:rPr>
          <w:lang w:val="en-US"/>
        </w:rPr>
        <w:t xml:space="preserve">If someone is fainting, confused, or their skin is hot and dry: move them to a cool area, call for medical help, and cool them down with water, fans, or cold </w:t>
      </w:r>
      <w:proofErr w:type="gramStart"/>
      <w:r>
        <w:rPr>
          <w:lang w:val="en-US"/>
        </w:rPr>
        <w:t>cloths</w:t>
      </w:r>
      <w:proofErr w:type="gramEnd"/>
      <w:r>
        <w:rPr>
          <w:lang w:val="en-US"/>
        </w:rPr>
        <w:t xml:space="preserve">. </w:t>
      </w:r>
    </w:p>
    <w:p w14:paraId="59B832CE" w14:textId="70CCF1A2" w:rsidR="00DB2879" w:rsidRPr="00DB2879" w:rsidRDefault="00DB2879"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21226E">
        <w:rPr>
          <w:b/>
          <w:bCs/>
          <w:color w:val="17365D" w:themeColor="text2" w:themeShade="BF"/>
        </w:rPr>
        <w:t xml:space="preserve">ASK YOUR TEAM: </w:t>
      </w:r>
      <w:r>
        <w:t xml:space="preserve">Have you ever experienced any of these symptoms? What helps you stay cool on hot days? Are there any areas here that get especially hot or uncomfortable? Is there anything we can do to support you during hot days? Where do you go to cool down? Do you have a water bottle, where is your water source? Etc. </w:t>
      </w: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proofErr w:type="gramStart"/>
      <w:r w:rsidRPr="003155C3">
        <w:rPr>
          <w:rFonts w:ascii="Arial" w:hAnsi="Arial" w:cs="Arial"/>
          <w:b/>
          <w:color w:val="002060"/>
          <w:sz w:val="20"/>
          <w:szCs w:val="20"/>
        </w:rPr>
        <w:t>Introduce</w:t>
      </w:r>
      <w:proofErr w:type="gramEnd"/>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18586617" w14:textId="29B2B287" w:rsidR="00772742" w:rsidRDefault="00293186" w:rsidP="0003497D">
      <w:pPr>
        <w:pStyle w:val="Heading1"/>
      </w:pPr>
      <w:r>
        <w:lastRenderedPageBreak/>
        <w:t>hEAT STRESS EXPOSURE</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DB2879">
      <w:pPr>
        <w:framePr w:w="10761" w:h="1066" w:hSpace="180" w:wrap="around" w:vAnchor="text" w:hAnchor="page" w:x="761" w:y="7"/>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B2879">
      <w:pPr>
        <w:framePr w:w="10741" w:h="1111" w:hSpace="180" w:wrap="around" w:vAnchor="text" w:hAnchor="page" w:x="781" w:y="-1"/>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1C3A602B" w:rsidR="00DA429B" w:rsidRDefault="007C3CA9" w:rsidP="001400AB">
      <w:pPr>
        <w:pStyle w:val="Heading1"/>
      </w:pPr>
      <w:r w:rsidRPr="007C3CA9">
        <w:rPr>
          <w:lang w:val="en-US"/>
        </w:rPr>
        <w:lastRenderedPageBreak/>
        <w:drawing>
          <wp:anchor distT="0" distB="0" distL="114300" distR="114300" simplePos="0" relativeHeight="251682816" behindDoc="0" locked="0" layoutInCell="1" allowOverlap="1" wp14:anchorId="48023105" wp14:editId="4CDD60F6">
            <wp:simplePos x="0" y="0"/>
            <wp:positionH relativeFrom="column">
              <wp:posOffset>3228975</wp:posOffset>
            </wp:positionH>
            <wp:positionV relativeFrom="paragraph">
              <wp:posOffset>2448560</wp:posOffset>
            </wp:positionV>
            <wp:extent cx="3308350" cy="1860127"/>
            <wp:effectExtent l="0" t="0" r="6350" b="6985"/>
            <wp:wrapNone/>
            <wp:docPr id="1548055314" name="Picture 1" descr="A yellow sign with a black face and a yellow triangle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55314" name="Picture 1" descr="A yellow sign with a black face and a yellow triangle with a black text&#10;&#10;AI-generated content may be incorrect."/>
                    <pic:cNvPicPr/>
                  </pic:nvPicPr>
                  <pic:blipFill>
                    <a:blip r:embed="rId19"/>
                    <a:stretch>
                      <a:fillRect/>
                    </a:stretch>
                  </pic:blipFill>
                  <pic:spPr>
                    <a:xfrm>
                      <a:off x="0" y="0"/>
                      <a:ext cx="3308350" cy="1860127"/>
                    </a:xfrm>
                    <a:prstGeom prst="rect">
                      <a:avLst/>
                    </a:prstGeom>
                  </pic:spPr>
                </pic:pic>
              </a:graphicData>
            </a:graphic>
            <wp14:sizeRelH relativeFrom="margin">
              <wp14:pctWidth>0</wp14:pctWidth>
            </wp14:sizeRelH>
            <wp14:sizeRelV relativeFrom="margin">
              <wp14:pctHeight>0</wp14:pctHeight>
            </wp14:sizeRelV>
          </wp:anchor>
        </w:drawing>
      </w:r>
      <w:r w:rsidR="00293186">
        <w:t>HEAT STRESS EXPOSURE</w:t>
      </w:r>
    </w:p>
    <w:p w14:paraId="071B2BCF" w14:textId="77777777" w:rsidR="00DB2879" w:rsidRPr="0021226E"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color w:val="17365D" w:themeColor="text2" w:themeShade="BF"/>
          <w:lang w:val="en-US"/>
        </w:rPr>
      </w:pPr>
      <w:r w:rsidRPr="0021226E">
        <w:rPr>
          <w:b/>
          <w:bCs/>
          <w:color w:val="17365D" w:themeColor="text2" w:themeShade="BF"/>
          <w:lang w:val="en-US"/>
        </w:rPr>
        <w:t xml:space="preserve">WHAT IS HEAT STRESS: </w:t>
      </w:r>
    </w:p>
    <w:p w14:paraId="712C1398" w14:textId="0B84F798"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xml:space="preserve">Heat Stress happens when your body can’t cool itself fast enough. It can lead to heat exhaustion or even heat stroke, which is a medical emergency. You don’t have to be outside in direct sun to be at risk, indoor areas like kitchens, laundry, or rooms without good airflow can be just as dangerous. </w:t>
      </w:r>
    </w:p>
    <w:p w14:paraId="2E558611" w14:textId="77777777"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3476B650" w14:textId="77777777" w:rsidR="00DB2879" w:rsidRPr="0021226E"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color w:val="17365D" w:themeColor="text2" w:themeShade="BF"/>
          <w:lang w:val="en-US"/>
        </w:rPr>
      </w:pPr>
      <w:r w:rsidRPr="0021226E">
        <w:rPr>
          <w:b/>
          <w:bCs/>
          <w:color w:val="17365D" w:themeColor="text2" w:themeShade="BF"/>
          <w:lang w:val="en-US"/>
        </w:rPr>
        <w:t xml:space="preserve">WHO’S MOST AT RISK: </w:t>
      </w:r>
    </w:p>
    <w:p w14:paraId="479D1E24" w14:textId="5925641C"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Outdoor workers like guides, groundskeepers, and events staff</w:t>
      </w:r>
      <w:r>
        <w:rPr>
          <w:lang w:val="en-US"/>
        </w:rPr>
        <w:tab/>
        <w:t>- Kitchen or laundry staff near heat sources</w:t>
      </w:r>
    </w:p>
    <w:p w14:paraId="02F53A81" w14:textId="7B0A3674"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xml:space="preserve">- Housekeepers or servers in hot, stuffy rooms or on </w:t>
      </w:r>
      <w:proofErr w:type="gramStart"/>
      <w:r>
        <w:rPr>
          <w:lang w:val="en-US"/>
        </w:rPr>
        <w:t xml:space="preserve">patios </w:t>
      </w:r>
      <w:r>
        <w:rPr>
          <w:lang w:val="en-US"/>
        </w:rPr>
        <w:tab/>
        <w:t>-</w:t>
      </w:r>
      <w:proofErr w:type="gramEnd"/>
      <w:r>
        <w:rPr>
          <w:lang w:val="en-US"/>
        </w:rPr>
        <w:t xml:space="preserve"> Anyone wearing heavy uniforms or PPE</w:t>
      </w:r>
    </w:p>
    <w:p w14:paraId="42F89CF7" w14:textId="2296D069"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xml:space="preserve">- New or returning workers who aren’t used to the heat yet </w:t>
      </w:r>
    </w:p>
    <w:p w14:paraId="3FE2D23E" w14:textId="77777777"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04713C0F" w14:textId="77777777" w:rsidR="00DB2879" w:rsidRPr="0021226E"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color w:val="17365D" w:themeColor="text2" w:themeShade="BF"/>
          <w:lang w:val="en-US"/>
        </w:rPr>
      </w:pPr>
      <w:r w:rsidRPr="0021226E">
        <w:rPr>
          <w:b/>
          <w:bCs/>
          <w:color w:val="17365D" w:themeColor="text2" w:themeShade="BF"/>
          <w:lang w:val="en-US"/>
        </w:rPr>
        <w:t xml:space="preserve">SIGNS AND SYMPTOMS: </w:t>
      </w:r>
    </w:p>
    <w:p w14:paraId="5E020BC9" w14:textId="77777777" w:rsidR="007C3CA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Watch for these signs and symptoms</w:t>
      </w:r>
    </w:p>
    <w:p w14:paraId="12B015C3" w14:textId="63DD9901" w:rsidR="007C3CA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xml:space="preserve">in </w:t>
      </w:r>
      <w:proofErr w:type="gramStart"/>
      <w:r>
        <w:rPr>
          <w:lang w:val="en-US"/>
        </w:rPr>
        <w:t>yourselves</w:t>
      </w:r>
      <w:proofErr w:type="gramEnd"/>
      <w:r>
        <w:rPr>
          <w:lang w:val="en-US"/>
        </w:rPr>
        <w:t xml:space="preserve"> and others: </w:t>
      </w:r>
    </w:p>
    <w:p w14:paraId="079753DE" w14:textId="77777777" w:rsidR="007C3CA9" w:rsidRDefault="007C3CA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543CFEEF" w14:textId="77777777" w:rsidR="007C3CA9" w:rsidRDefault="007C3CA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684744D2" w14:textId="77777777" w:rsidR="007C3CA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If you notice these signs in yourself or someone else,</w:t>
      </w:r>
    </w:p>
    <w:p w14:paraId="487FC935" w14:textId="77777777" w:rsidR="007C3CA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speak up right away</w:t>
      </w:r>
      <w:r w:rsidR="007C3CA9">
        <w:rPr>
          <w:lang w:val="en-US"/>
        </w:rPr>
        <w:t xml:space="preserve"> and g</w:t>
      </w:r>
      <w:r>
        <w:rPr>
          <w:lang w:val="en-US"/>
        </w:rPr>
        <w:t xml:space="preserve">et to a cool place, </w:t>
      </w:r>
    </w:p>
    <w:p w14:paraId="56AA8C1E" w14:textId="1D7B19C0"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xml:space="preserve">drink </w:t>
      </w:r>
      <w:r w:rsidR="007C3CA9">
        <w:rPr>
          <w:lang w:val="en-US"/>
        </w:rPr>
        <w:t>water and</w:t>
      </w:r>
      <w:r>
        <w:rPr>
          <w:lang w:val="en-US"/>
        </w:rPr>
        <w:t xml:space="preserve"> get help if needed. </w:t>
      </w:r>
    </w:p>
    <w:p w14:paraId="03FD41E9" w14:textId="77777777"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23CCC6C9" w14:textId="77777777" w:rsidR="00DB2879" w:rsidRPr="0021226E"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color w:val="17365D" w:themeColor="text2" w:themeShade="BF"/>
          <w:lang w:val="en-US"/>
        </w:rPr>
      </w:pPr>
      <w:r w:rsidRPr="0021226E">
        <w:rPr>
          <w:b/>
          <w:bCs/>
          <w:color w:val="17365D" w:themeColor="text2" w:themeShade="BF"/>
          <w:lang w:val="en-US"/>
        </w:rPr>
        <w:t xml:space="preserve">HOW TO STAY SAFE: </w:t>
      </w:r>
    </w:p>
    <w:p w14:paraId="07FC8059" w14:textId="004F53EA"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These tips are simple but powerful:</w:t>
      </w:r>
    </w:p>
    <w:p w14:paraId="68594137" w14:textId="45C3B6F9"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Drink water often, even if you’re not thirsty</w:t>
      </w:r>
    </w:p>
    <w:p w14:paraId="74C4FC01" w14:textId="6956D170"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xml:space="preserve">- Take breaks in cool or </w:t>
      </w:r>
      <w:proofErr w:type="gramStart"/>
      <w:r>
        <w:rPr>
          <w:lang w:val="en-US"/>
        </w:rPr>
        <w:t>shaded</w:t>
      </w:r>
      <w:proofErr w:type="gramEnd"/>
      <w:r>
        <w:rPr>
          <w:lang w:val="en-US"/>
        </w:rPr>
        <w:t xml:space="preserve"> areas, wear light, breathable clothing if allowed</w:t>
      </w:r>
      <w:r w:rsidR="007C3CA9" w:rsidRPr="007C3CA9">
        <w:rPr>
          <w:noProof/>
        </w:rPr>
        <w:t xml:space="preserve"> </w:t>
      </w:r>
    </w:p>
    <w:p w14:paraId="5064190A" w14:textId="284F7FD2"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Check in with each other</w:t>
      </w:r>
      <w:r w:rsidR="007C3CA9">
        <w:rPr>
          <w:lang w:val="en-US"/>
        </w:rPr>
        <w:t>, watch</w:t>
      </w:r>
      <w:r>
        <w:rPr>
          <w:lang w:val="en-US"/>
        </w:rPr>
        <w:t xml:space="preserve"> for signs </w:t>
      </w:r>
      <w:r w:rsidR="007C3CA9">
        <w:rPr>
          <w:lang w:val="en-US"/>
        </w:rPr>
        <w:t>and symptoms</w:t>
      </w:r>
    </w:p>
    <w:p w14:paraId="67CE3350" w14:textId="05E12E6F"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Let your supervisor know if something doesn’t feel right</w:t>
      </w:r>
    </w:p>
    <w:p w14:paraId="5A6207B4" w14:textId="77777777"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70B72978" w14:textId="77777777" w:rsidR="00DB2879" w:rsidRPr="0021226E"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color w:val="17365D" w:themeColor="text2" w:themeShade="BF"/>
          <w:lang w:val="en-US"/>
        </w:rPr>
      </w:pPr>
      <w:r w:rsidRPr="0021226E">
        <w:rPr>
          <w:b/>
          <w:bCs/>
          <w:color w:val="17365D" w:themeColor="text2" w:themeShade="BF"/>
          <w:lang w:val="en-US"/>
        </w:rPr>
        <w:t>WHAT TO DO IN AN EMERGENCY:</w:t>
      </w:r>
    </w:p>
    <w:p w14:paraId="29F850B4" w14:textId="77777777"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 xml:space="preserve">If someone is fainting, confused, or their skin is hot and dry: </w:t>
      </w:r>
    </w:p>
    <w:p w14:paraId="41BF262D" w14:textId="7E52E93B"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1) Move them to a cool area</w:t>
      </w:r>
      <w:r w:rsidR="0021226E">
        <w:rPr>
          <w:lang w:val="en-US"/>
        </w:rPr>
        <w:t>,</w:t>
      </w:r>
    </w:p>
    <w:p w14:paraId="286C9D3C" w14:textId="77777777"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xml:space="preserve">2) Call for medical help, and </w:t>
      </w:r>
    </w:p>
    <w:p w14:paraId="6C936AC9" w14:textId="01124555"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xml:space="preserve">3) Cool them down with water, fans, or cold cloths. </w:t>
      </w:r>
    </w:p>
    <w:p w14:paraId="01109249" w14:textId="77777777"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76A50BD7" w14:textId="1CF338F8" w:rsidR="00DB2879" w:rsidRPr="0021226E"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color w:val="17365D" w:themeColor="text2" w:themeShade="BF"/>
        </w:rPr>
      </w:pPr>
      <w:r w:rsidRPr="0021226E">
        <w:rPr>
          <w:b/>
          <w:bCs/>
          <w:color w:val="17365D" w:themeColor="text2" w:themeShade="BF"/>
        </w:rPr>
        <w:t xml:space="preserve">DISCUSSION: </w:t>
      </w:r>
    </w:p>
    <w:p w14:paraId="4CBC59AA" w14:textId="76D6325F"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Have you ever experienced any of these symptoms? </w:t>
      </w:r>
      <w:r>
        <w:tab/>
      </w:r>
      <w:r>
        <w:tab/>
      </w:r>
      <w:r>
        <w:tab/>
        <w:t xml:space="preserve">What helps you stay cool on hot days? </w:t>
      </w:r>
    </w:p>
    <w:p w14:paraId="34522D7C" w14:textId="18EB2785" w:rsid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Are there any areas here that get especially hot or uncomfortable?</w:t>
      </w:r>
      <w:r w:rsidRPr="00DB2879">
        <w:t xml:space="preserve"> </w:t>
      </w:r>
      <w:r>
        <w:tab/>
        <w:t>Where do you go to cool down?</w:t>
      </w:r>
    </w:p>
    <w:p w14:paraId="6E74A258" w14:textId="0F77C5A9" w:rsidR="00DB2879" w:rsidRPr="00DB2879" w:rsidRDefault="00DB2879" w:rsidP="00DB2879">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Is there anything we can do to support you during hot days? </w:t>
      </w:r>
      <w:r>
        <w:tab/>
      </w:r>
      <w:r>
        <w:tab/>
        <w:t xml:space="preserve">Do you have a water bottle? </w:t>
      </w:r>
    </w:p>
    <w:p w14:paraId="1A4B05D9" w14:textId="751A3A19" w:rsidR="0021226E" w:rsidRDefault="0021226E"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00D6D082" w14:textId="0842385A" w:rsidR="0021226E" w:rsidRDefault="0021226E"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Learn more at: </w:t>
      </w:r>
      <w:hyperlink r:id="rId20" w:history="1">
        <w:r w:rsidRPr="00F8362A">
          <w:rPr>
            <w:rStyle w:val="Hyperlink"/>
          </w:rPr>
          <w:t>https://www.go2hr.ca/explore-all-resources/health-safety/staying-safe-during-high-temperatures</w:t>
        </w:r>
      </w:hyperlink>
      <w:r>
        <w:t xml:space="preserve"> </w:t>
      </w:r>
    </w:p>
    <w:p w14:paraId="18A250BE" w14:textId="3461850F" w:rsidR="00DA429B" w:rsidRDefault="00DA429B" w:rsidP="00DA429B">
      <w:pPr>
        <w:pStyle w:val="Subtitle"/>
        <w:jc w:val="center"/>
      </w:pPr>
      <w:r>
        <w:t>Participant Handout</w:t>
      </w:r>
    </w:p>
    <w:p w14:paraId="5D35FB13" w14:textId="77777777" w:rsidR="00DA429B" w:rsidRDefault="00DA429B" w:rsidP="00785BC7">
      <w:pPr>
        <w:pStyle w:val="Heading3"/>
      </w:pPr>
    </w:p>
    <w:p w14:paraId="4986CCD5" w14:textId="536CE1E4" w:rsidR="004719EA" w:rsidRDefault="00DA429B" w:rsidP="004719EA">
      <w:pPr>
        <w:pStyle w:val="Heading3"/>
      </w:pPr>
      <w:r>
        <w:t>For more information on this topic or if you have questions, contact:</w:t>
      </w:r>
      <w:r w:rsidR="0085551B">
        <w:t xml:space="preserve"> </w:t>
      </w:r>
    </w:p>
    <w:p w14:paraId="39D972DC" w14:textId="77777777" w:rsidR="004719EA" w:rsidRPr="004719EA" w:rsidRDefault="004719EA" w:rsidP="004719EA">
      <w:pPr>
        <w:rPr>
          <w:lang w:eastAsia="en-CA"/>
        </w:rPr>
      </w:pPr>
    </w:p>
    <w:sectPr w:rsidR="004719EA" w:rsidRPr="004719EA"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16cid:durableId="763917697">
    <w:abstractNumId w:val="10"/>
  </w:num>
  <w:num w:numId="2" w16cid:durableId="1769616106">
    <w:abstractNumId w:val="0"/>
  </w:num>
  <w:num w:numId="3" w16cid:durableId="1758359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3"/>
  </w:num>
  <w:num w:numId="9" w16cid:durableId="550961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9"/>
  </w:num>
  <w:num w:numId="17" w16cid:durableId="1016468499">
    <w:abstractNumId w:val="1"/>
  </w:num>
  <w:num w:numId="18" w16cid:durableId="1746949856">
    <w:abstractNumId w:val="11"/>
  </w:num>
  <w:num w:numId="19" w16cid:durableId="252395663">
    <w:abstractNumId w:val="4"/>
  </w:num>
  <w:num w:numId="20" w16cid:durableId="450325883">
    <w:abstractNumId w:val="2"/>
  </w:num>
  <w:num w:numId="21" w16cid:durableId="1733581484">
    <w:abstractNumId w:val="5"/>
  </w:num>
  <w:num w:numId="22" w16cid:durableId="1508595256">
    <w:abstractNumId w:val="8"/>
  </w:num>
  <w:num w:numId="23" w16cid:durableId="1362898687">
    <w:abstractNumId w:val="6"/>
  </w:num>
  <w:num w:numId="24" w16cid:durableId="124939192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1226E"/>
    <w:rsid w:val="002137E7"/>
    <w:rsid w:val="00235B49"/>
    <w:rsid w:val="00281715"/>
    <w:rsid w:val="002850AA"/>
    <w:rsid w:val="00286A23"/>
    <w:rsid w:val="00293186"/>
    <w:rsid w:val="002948CA"/>
    <w:rsid w:val="002C204F"/>
    <w:rsid w:val="002D2D10"/>
    <w:rsid w:val="00304958"/>
    <w:rsid w:val="00310BB0"/>
    <w:rsid w:val="003155C3"/>
    <w:rsid w:val="00323476"/>
    <w:rsid w:val="00324B97"/>
    <w:rsid w:val="00331389"/>
    <w:rsid w:val="003359A2"/>
    <w:rsid w:val="00340C15"/>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19EA"/>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C3CA9"/>
    <w:rsid w:val="007D34E3"/>
    <w:rsid w:val="007E49FD"/>
    <w:rsid w:val="00806716"/>
    <w:rsid w:val="008126A3"/>
    <w:rsid w:val="00846084"/>
    <w:rsid w:val="00847E74"/>
    <w:rsid w:val="0085237D"/>
    <w:rsid w:val="0085551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7FAF"/>
    <w:rsid w:val="00943192"/>
    <w:rsid w:val="009508B9"/>
    <w:rsid w:val="00952207"/>
    <w:rsid w:val="00962F8A"/>
    <w:rsid w:val="009666E3"/>
    <w:rsid w:val="00967E21"/>
    <w:rsid w:val="0099096E"/>
    <w:rsid w:val="00995808"/>
    <w:rsid w:val="009A713F"/>
    <w:rsid w:val="009D3F13"/>
    <w:rsid w:val="009D67FF"/>
    <w:rsid w:val="00A0681D"/>
    <w:rsid w:val="00A22CB3"/>
    <w:rsid w:val="00A655DE"/>
    <w:rsid w:val="00A678D0"/>
    <w:rsid w:val="00A81FEE"/>
    <w:rsid w:val="00AA0A9B"/>
    <w:rsid w:val="00AA230C"/>
    <w:rsid w:val="00AC2A8B"/>
    <w:rsid w:val="00AD1C7D"/>
    <w:rsid w:val="00AE2927"/>
    <w:rsid w:val="00AF72F6"/>
    <w:rsid w:val="00B0126F"/>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429B"/>
    <w:rsid w:val="00DB2879"/>
    <w:rsid w:val="00DC41F2"/>
    <w:rsid w:val="00DF5CF6"/>
    <w:rsid w:val="00E05FEE"/>
    <w:rsid w:val="00E109B9"/>
    <w:rsid w:val="00E160DE"/>
    <w:rsid w:val="00E20A3A"/>
    <w:rsid w:val="00E22D5B"/>
    <w:rsid w:val="00E34A5C"/>
    <w:rsid w:val="00E53240"/>
    <w:rsid w:val="00E9201F"/>
    <w:rsid w:val="00E92089"/>
    <w:rsid w:val="00EA05BF"/>
    <w:rsid w:val="00EA0B2D"/>
    <w:rsid w:val="00EC4C3A"/>
    <w:rsid w:val="00EC66D6"/>
    <w:rsid w:val="00EE5DD3"/>
    <w:rsid w:val="00F009C2"/>
    <w:rsid w:val="00F22018"/>
    <w:rsid w:val="00F27CE5"/>
    <w:rsid w:val="00F308F8"/>
    <w:rsid w:val="00F457C8"/>
    <w:rsid w:val="00F5267F"/>
    <w:rsid w:val="00F6316B"/>
    <w:rsid w:val="00F65821"/>
    <w:rsid w:val="00F66D6D"/>
    <w:rsid w:val="00F70EF2"/>
    <w:rsid w:val="00F84D60"/>
    <w:rsid w:val="00F851F7"/>
    <w:rsid w:val="00F868D3"/>
    <w:rsid w:val="00F94F42"/>
    <w:rsid w:val="00F97D25"/>
    <w:rsid w:val="00FB5B9F"/>
    <w:rsid w:val="00FC18FD"/>
    <w:rsid w:val="00FC1F46"/>
    <w:rsid w:val="00FD081F"/>
    <w:rsid w:val="00FD1A2D"/>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513961110">
      <w:bodyDiv w:val="1"/>
      <w:marLeft w:val="0"/>
      <w:marRight w:val="0"/>
      <w:marTop w:val="0"/>
      <w:marBottom w:val="0"/>
      <w:divBdr>
        <w:top w:val="none" w:sz="0" w:space="0" w:color="auto"/>
        <w:left w:val="none" w:sz="0" w:space="0" w:color="auto"/>
        <w:bottom w:val="none" w:sz="0" w:space="0" w:color="auto"/>
        <w:right w:val="none" w:sz="0" w:space="0" w:color="auto"/>
      </w:divBdr>
    </w:div>
    <w:div w:id="92569623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go2hr.ca/explore-all-resources/health-safety/staying-safe-during-high-temperatur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D55E4"/>
    <w:rsid w:val="001E6744"/>
    <w:rsid w:val="002137E7"/>
    <w:rsid w:val="002F719C"/>
    <w:rsid w:val="005B770D"/>
    <w:rsid w:val="0096082F"/>
    <w:rsid w:val="00D9381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4</cp:revision>
  <dcterms:created xsi:type="dcterms:W3CDTF">2025-06-10T18:49:00Z</dcterms:created>
  <dcterms:modified xsi:type="dcterms:W3CDTF">2025-06-10T19:10:00Z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